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8" w:rsidRDefault="002156E8" w:rsidP="005A6D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85pt;width:80.8pt;height:62.95pt;z-index:-251658752;mso-position-horizontal:center">
            <v:imagedata r:id="rId4" o:title=""/>
            <w10:wrap type="square"/>
          </v:shape>
          <o:OLEObject Type="Embed" ProgID="CorelDraw.Graphic.15" ShapeID="_x0000_s1026" DrawAspect="Content" ObjectID="_1448897192" r:id="rId5"/>
        </w:pict>
      </w:r>
    </w:p>
    <w:p w:rsidR="005A6D18" w:rsidRDefault="005A6D18" w:rsidP="005A6D18">
      <w:pPr>
        <w:spacing w:after="0" w:line="240" w:lineRule="auto"/>
        <w:jc w:val="center"/>
        <w:rPr>
          <w:b/>
          <w:color w:val="000000"/>
          <w:sz w:val="42"/>
        </w:rPr>
      </w:pPr>
    </w:p>
    <w:p w:rsidR="005A6D18" w:rsidRDefault="005A6D18" w:rsidP="005A6D18">
      <w:pPr>
        <w:spacing w:after="0" w:line="240" w:lineRule="auto"/>
        <w:jc w:val="center"/>
        <w:rPr>
          <w:b/>
          <w:color w:val="000000"/>
          <w:sz w:val="42"/>
        </w:rPr>
      </w:pPr>
    </w:p>
    <w:p w:rsidR="005A6D18" w:rsidRPr="00855ED5" w:rsidRDefault="005A6D18" w:rsidP="005A6D18">
      <w:pPr>
        <w:spacing w:after="0" w:line="240" w:lineRule="auto"/>
        <w:jc w:val="center"/>
        <w:rPr>
          <w:b/>
          <w:color w:val="000000"/>
          <w:sz w:val="42"/>
        </w:rPr>
      </w:pPr>
      <w:r w:rsidRPr="00855ED5">
        <w:rPr>
          <w:b/>
          <w:color w:val="000000"/>
          <w:sz w:val="42"/>
        </w:rPr>
        <w:t>University of Pune</w:t>
      </w:r>
    </w:p>
    <w:p w:rsidR="005A6D18" w:rsidRPr="00487906" w:rsidRDefault="005A6D18" w:rsidP="005A6D18">
      <w:pPr>
        <w:spacing w:after="0" w:line="240" w:lineRule="auto"/>
        <w:jc w:val="center"/>
        <w:rPr>
          <w:b/>
          <w:color w:val="000000"/>
          <w:sz w:val="36"/>
        </w:rPr>
      </w:pPr>
      <w:r w:rsidRPr="00487906">
        <w:rPr>
          <w:b/>
          <w:color w:val="000000"/>
          <w:sz w:val="36"/>
        </w:rPr>
        <w:t>Department of Adult, Continuing Education and Extension</w:t>
      </w:r>
    </w:p>
    <w:p w:rsidR="005A6D18" w:rsidRPr="00855ED5" w:rsidRDefault="005A6D18" w:rsidP="005A6D18">
      <w:pPr>
        <w:spacing w:after="0" w:line="240" w:lineRule="auto"/>
        <w:jc w:val="center"/>
        <w:rPr>
          <w:b/>
          <w:color w:val="000000"/>
          <w:sz w:val="38"/>
        </w:rPr>
      </w:pPr>
      <w:r w:rsidRPr="00855ED5">
        <w:rPr>
          <w:b/>
          <w:color w:val="000000"/>
          <w:sz w:val="38"/>
        </w:rPr>
        <w:t>Ganeshkhind, Pune – 411 007</w:t>
      </w:r>
    </w:p>
    <w:p w:rsidR="005A6D18" w:rsidRDefault="005A6D18" w:rsidP="005A6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D18" w:rsidRDefault="005A6D18" w:rsidP="005A6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UGC </w:t>
      </w:r>
      <w:r w:rsidRPr="00855ED5">
        <w:rPr>
          <w:rFonts w:ascii="Times New Roman" w:hAnsi="Times New Roman"/>
          <w:color w:val="000000"/>
          <w:sz w:val="24"/>
          <w:szCs w:val="24"/>
        </w:rPr>
        <w:t>National Seminar on</w:t>
      </w:r>
    </w:p>
    <w:p w:rsidR="005A6D18" w:rsidRPr="00855ED5" w:rsidRDefault="005A6D18" w:rsidP="005A6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6D18" w:rsidRPr="00AA0853" w:rsidRDefault="005A6D18" w:rsidP="005A6D18">
      <w:pPr>
        <w:spacing w:after="240" w:line="240" w:lineRule="auto"/>
        <w:jc w:val="center"/>
        <w:rPr>
          <w:rFonts w:asciiTheme="majorHAnsi" w:hAnsiTheme="majorHAnsi"/>
          <w:b/>
          <w:color w:val="FF0000"/>
          <w:sz w:val="32"/>
        </w:rPr>
      </w:pPr>
      <w:bookmarkStart w:id="0" w:name="_GoBack"/>
      <w:r w:rsidRPr="00AA0853">
        <w:rPr>
          <w:rFonts w:asciiTheme="majorHAnsi" w:hAnsiTheme="majorHAnsi"/>
          <w:b/>
          <w:color w:val="FF0000"/>
          <w:sz w:val="30"/>
          <w:szCs w:val="26"/>
        </w:rPr>
        <w:t>Dalit Issues: Strategies for Inclusive Growth and Development</w:t>
      </w:r>
    </w:p>
    <w:bookmarkEnd w:id="0"/>
    <w:p w:rsidR="005A6D18" w:rsidRDefault="005A6D18" w:rsidP="005A6D18">
      <w:pPr>
        <w:jc w:val="center"/>
        <w:rPr>
          <w:rFonts w:ascii="Arial Narrow" w:hAnsi="Arial Narrow"/>
          <w:b/>
          <w:sz w:val="28"/>
          <w:szCs w:val="20"/>
        </w:rPr>
      </w:pPr>
      <w:r w:rsidRPr="00D47CFD">
        <w:rPr>
          <w:rFonts w:ascii="Arial Narrow" w:hAnsi="Arial Narrow"/>
          <w:b/>
          <w:sz w:val="28"/>
          <w:szCs w:val="20"/>
        </w:rPr>
        <w:t>Registration Form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1. </w:t>
      </w:r>
      <w:r w:rsidRPr="00855ED5">
        <w:rPr>
          <w:rFonts w:ascii="Arial Narrow" w:hAnsi="Arial Narrow"/>
          <w:sz w:val="26"/>
          <w:szCs w:val="20"/>
        </w:rPr>
        <w:tab/>
        <w:t>Name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2. </w:t>
      </w:r>
      <w:r w:rsidRPr="00855ED5">
        <w:rPr>
          <w:rFonts w:ascii="Arial Narrow" w:hAnsi="Arial Narrow"/>
          <w:sz w:val="26"/>
          <w:szCs w:val="20"/>
        </w:rPr>
        <w:tab/>
        <w:t xml:space="preserve">Designation 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3. </w:t>
      </w:r>
      <w:r w:rsidRPr="00855ED5">
        <w:rPr>
          <w:rFonts w:ascii="Arial Narrow" w:hAnsi="Arial Narrow"/>
          <w:sz w:val="26"/>
          <w:szCs w:val="20"/>
        </w:rPr>
        <w:tab/>
        <w:t xml:space="preserve">University/Institution/ Organisation </w:t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4. </w:t>
      </w:r>
      <w:r w:rsidRPr="00855ED5">
        <w:rPr>
          <w:rFonts w:ascii="Arial Narrow" w:hAnsi="Arial Narrow"/>
          <w:sz w:val="26"/>
          <w:szCs w:val="20"/>
        </w:rPr>
        <w:tab/>
        <w:t>Address for communication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  <w:r w:rsidRPr="00855ED5">
        <w:rPr>
          <w:rFonts w:ascii="Arial Narrow" w:hAnsi="Arial Narrow"/>
          <w:sz w:val="26"/>
          <w:szCs w:val="20"/>
        </w:rPr>
        <w:tab/>
        <w:t xml:space="preserve">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5. </w:t>
      </w:r>
      <w:r w:rsidRPr="00855ED5">
        <w:rPr>
          <w:rFonts w:ascii="Arial Narrow" w:hAnsi="Arial Narrow"/>
          <w:sz w:val="26"/>
          <w:szCs w:val="20"/>
        </w:rPr>
        <w:tab/>
        <w:t>Tel (Off.)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ab/>
        <w:t>Tel (Res)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>: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ab/>
        <w:t>Mobile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>: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ab/>
        <w:t xml:space="preserve"> Email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6. </w:t>
      </w:r>
      <w:r w:rsidRPr="00855ED5">
        <w:rPr>
          <w:rFonts w:ascii="Arial Narrow" w:hAnsi="Arial Narrow"/>
          <w:sz w:val="26"/>
          <w:szCs w:val="20"/>
        </w:rPr>
        <w:tab/>
        <w:t xml:space="preserve">Title of the paper / article 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>:</w:t>
      </w:r>
      <w:r w:rsidRPr="00855ED5">
        <w:rPr>
          <w:rFonts w:ascii="Arial Narrow" w:hAnsi="Arial Narrow"/>
          <w:sz w:val="26"/>
          <w:szCs w:val="20"/>
        </w:rPr>
        <w:tab/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7.  </w:t>
      </w:r>
      <w:r w:rsidRPr="00855ED5">
        <w:rPr>
          <w:rFonts w:ascii="Arial Narrow" w:hAnsi="Arial Narrow"/>
          <w:sz w:val="26"/>
          <w:szCs w:val="20"/>
        </w:rPr>
        <w:tab/>
        <w:t>Travel details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ab/>
        <w:t>Arrival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 </w:t>
      </w:r>
      <w:r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 xml:space="preserve">Date </w:t>
      </w:r>
      <w:r w:rsidR="00AF51BE">
        <w:rPr>
          <w:rFonts w:ascii="Arial Narrow" w:hAnsi="Arial Narrow"/>
          <w:sz w:val="26"/>
          <w:szCs w:val="20"/>
        </w:rPr>
        <w:tab/>
      </w:r>
      <w:r w:rsidR="00AF51BE">
        <w:rPr>
          <w:rFonts w:ascii="Arial Narrow" w:hAnsi="Arial Narrow"/>
          <w:sz w:val="26"/>
          <w:szCs w:val="20"/>
        </w:rPr>
        <w:tab/>
      </w:r>
      <w:r w:rsidR="00AF51BE">
        <w:rPr>
          <w:rFonts w:ascii="Arial Narrow" w:hAnsi="Arial Narrow"/>
          <w:sz w:val="26"/>
          <w:szCs w:val="20"/>
        </w:rPr>
        <w:tab/>
      </w:r>
      <w:r w:rsidR="00AF51BE">
        <w:rPr>
          <w:rFonts w:ascii="Arial Narrow" w:hAnsi="Arial Narrow"/>
          <w:sz w:val="26"/>
          <w:szCs w:val="20"/>
        </w:rPr>
        <w:tab/>
        <w:t xml:space="preserve">Time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8. </w:t>
      </w:r>
      <w:r w:rsidRPr="00855ED5">
        <w:rPr>
          <w:rFonts w:ascii="Arial Narrow" w:hAnsi="Arial Narrow"/>
          <w:sz w:val="26"/>
          <w:szCs w:val="20"/>
        </w:rPr>
        <w:tab/>
      </w:r>
      <w:proofErr w:type="gramStart"/>
      <w:r w:rsidRPr="00855ED5">
        <w:rPr>
          <w:rFonts w:ascii="Arial Narrow" w:hAnsi="Arial Narrow"/>
          <w:sz w:val="26"/>
          <w:szCs w:val="20"/>
        </w:rPr>
        <w:t>Accommodation  required</w:t>
      </w:r>
      <w:proofErr w:type="gramEnd"/>
      <w:r w:rsidRPr="00855ED5">
        <w:rPr>
          <w:rFonts w:ascii="Arial Narrow" w:hAnsi="Arial Narrow"/>
          <w:sz w:val="26"/>
          <w:szCs w:val="20"/>
        </w:rPr>
        <w:t xml:space="preserve">?      </w:t>
      </w:r>
      <w:r w:rsidRPr="00855ED5">
        <w:rPr>
          <w:rFonts w:ascii="Arial Narrow" w:hAnsi="Arial Narrow"/>
          <w:sz w:val="26"/>
          <w:szCs w:val="20"/>
        </w:rPr>
        <w:tab/>
        <w:t>:</w:t>
      </w:r>
      <w:r w:rsidRPr="00855ED5">
        <w:rPr>
          <w:rFonts w:ascii="Arial Narrow" w:hAnsi="Arial Narrow"/>
          <w:sz w:val="26"/>
          <w:szCs w:val="20"/>
        </w:rPr>
        <w:tab/>
        <w:t xml:space="preserve">YES </w:t>
      </w:r>
      <w:proofErr w:type="gramStart"/>
      <w:r w:rsidRPr="00855ED5">
        <w:rPr>
          <w:rFonts w:ascii="Arial Narrow" w:hAnsi="Arial Narrow"/>
          <w:sz w:val="26"/>
          <w:szCs w:val="20"/>
        </w:rPr>
        <w:t>/  NO</w:t>
      </w:r>
      <w:proofErr w:type="gramEnd"/>
      <w:r w:rsidRPr="00855ED5">
        <w:rPr>
          <w:rFonts w:ascii="Arial Narrow" w:hAnsi="Arial Narrow"/>
          <w:sz w:val="26"/>
          <w:szCs w:val="20"/>
        </w:rPr>
        <w:t xml:space="preserve">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9. </w:t>
      </w:r>
      <w:r w:rsidRPr="00855ED5">
        <w:rPr>
          <w:rFonts w:ascii="Arial Narrow" w:hAnsi="Arial Narrow"/>
          <w:sz w:val="26"/>
          <w:szCs w:val="20"/>
        </w:rPr>
        <w:tab/>
        <w:t>Any other information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 xml:space="preserve">: </w:t>
      </w: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</w:p>
    <w:p w:rsidR="005A6D18" w:rsidRPr="00855ED5" w:rsidRDefault="005A6D18" w:rsidP="00487906">
      <w:pPr>
        <w:spacing w:line="240" w:lineRule="auto"/>
        <w:rPr>
          <w:rFonts w:ascii="Arial Narrow" w:hAnsi="Arial Narrow"/>
          <w:sz w:val="26"/>
          <w:szCs w:val="20"/>
        </w:rPr>
      </w:pPr>
    </w:p>
    <w:p w:rsidR="005A6D18" w:rsidRPr="00855ED5" w:rsidRDefault="005A6D18" w:rsidP="00487906">
      <w:pPr>
        <w:spacing w:line="240" w:lineRule="auto"/>
        <w:rPr>
          <w:rFonts w:ascii="Arial" w:hAnsi="Arial" w:cs="Arial"/>
          <w:sz w:val="26"/>
          <w:szCs w:val="20"/>
        </w:rPr>
      </w:pPr>
      <w:r w:rsidRPr="00855ED5">
        <w:rPr>
          <w:rFonts w:ascii="Arial Narrow" w:hAnsi="Arial Narrow"/>
          <w:sz w:val="26"/>
          <w:szCs w:val="20"/>
        </w:rPr>
        <w:t xml:space="preserve">Date:                                                                </w:t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</w:r>
      <w:r w:rsidRPr="00855ED5">
        <w:rPr>
          <w:rFonts w:ascii="Arial Narrow" w:hAnsi="Arial Narrow"/>
          <w:sz w:val="26"/>
          <w:szCs w:val="20"/>
        </w:rPr>
        <w:tab/>
        <w:t>Signature of the applicant</w:t>
      </w:r>
    </w:p>
    <w:p w:rsidR="00E00219" w:rsidRDefault="00E00219" w:rsidP="00487906">
      <w:pPr>
        <w:spacing w:line="240" w:lineRule="auto"/>
      </w:pPr>
    </w:p>
    <w:sectPr w:rsidR="00E00219" w:rsidSect="00487906">
      <w:pgSz w:w="11906" w:h="16838" w:code="9"/>
      <w:pgMar w:top="1440" w:right="1440" w:bottom="1440" w:left="1440" w:header="720" w:footer="72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ep="1" w:space="5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D18"/>
    <w:rsid w:val="002156E8"/>
    <w:rsid w:val="00434FF8"/>
    <w:rsid w:val="00487906"/>
    <w:rsid w:val="00534883"/>
    <w:rsid w:val="005A6D18"/>
    <w:rsid w:val="00AA0853"/>
    <w:rsid w:val="00AF51BE"/>
    <w:rsid w:val="00E0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Kiran</cp:lastModifiedBy>
  <cp:revision>2</cp:revision>
  <cp:lastPrinted>2013-12-18T13:09:00Z</cp:lastPrinted>
  <dcterms:created xsi:type="dcterms:W3CDTF">2013-12-18T13:10:00Z</dcterms:created>
  <dcterms:modified xsi:type="dcterms:W3CDTF">2013-12-18T13:10:00Z</dcterms:modified>
</cp:coreProperties>
</file>